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AEBEB" w14:textId="77777777" w:rsidR="002D11AD" w:rsidRPr="00AC01F8" w:rsidRDefault="00FD3936" w:rsidP="002D11AD">
      <w:pPr>
        <w:pStyle w:val="Heading51"/>
        <w:ind w:left="180"/>
        <w:rPr>
          <w:rFonts w:ascii="Helvetica" w:hAnsi="Helvetica"/>
          <w:color w:val="000000"/>
          <w:sz w:val="28"/>
        </w:rPr>
      </w:pPr>
      <w:bookmarkStart w:id="0" w:name="_GoBack"/>
      <w:proofErr w:type="spellStart"/>
      <w:proofErr w:type="gramStart"/>
      <w:r w:rsidRPr="00AC01F8">
        <w:rPr>
          <w:rFonts w:ascii="Helvetica" w:hAnsi="Helvetica"/>
          <w:color w:val="000000"/>
          <w:sz w:val="28"/>
        </w:rPr>
        <w:t>eCademy</w:t>
      </w:r>
      <w:proofErr w:type="spellEnd"/>
      <w:proofErr w:type="gramEnd"/>
      <w:r w:rsidR="002D11AD" w:rsidRPr="00AC01F8">
        <w:rPr>
          <w:rFonts w:ascii="Helvetica" w:hAnsi="Helvetica"/>
          <w:color w:val="000000"/>
          <w:sz w:val="28"/>
        </w:rPr>
        <w:t xml:space="preserve"> – Holy Spirit – Seven Spirits 3</w:t>
      </w:r>
    </w:p>
    <w:p w14:paraId="08F971B6" w14:textId="77777777" w:rsidR="002D11AD" w:rsidRPr="00AC01F8" w:rsidRDefault="002D11AD" w:rsidP="002D11AD">
      <w:pPr>
        <w:pStyle w:val="ListParagraph"/>
        <w:ind w:left="180"/>
        <w:rPr>
          <w:rFonts w:ascii="Helvetica" w:hAnsi="Helvetica"/>
        </w:rPr>
      </w:pPr>
    </w:p>
    <w:p w14:paraId="648C16B3" w14:textId="77777777" w:rsidR="002D11AD" w:rsidRPr="00AC01F8" w:rsidRDefault="002D11AD" w:rsidP="002D11AD">
      <w:pPr>
        <w:pStyle w:val="ListParagraph"/>
        <w:ind w:left="180"/>
        <w:rPr>
          <w:rStyle w:val="Hyperlink"/>
          <w:rFonts w:ascii="Helvetica" w:hAnsi="Helvetica"/>
        </w:rPr>
      </w:pPr>
      <w:r w:rsidRPr="00AC01F8">
        <w:rPr>
          <w:rFonts w:ascii="Helvetica" w:hAnsi="Helvetica"/>
          <w:color w:val="FF0000"/>
        </w:rPr>
        <w:t xml:space="preserve">Type in your answers then save this document to your computer and email it as an attachment to </w:t>
      </w:r>
      <w:hyperlink r:id="rId5" w:history="1">
        <w:r w:rsidRPr="00AC01F8">
          <w:rPr>
            <w:rStyle w:val="Hyperlink"/>
            <w:rFonts w:ascii="Helvetica" w:hAnsi="Helvetica"/>
          </w:rPr>
          <w:t>revauch@prayerhouseag.org</w:t>
        </w:r>
      </w:hyperlink>
    </w:p>
    <w:p w14:paraId="6D4FCB15" w14:textId="77777777" w:rsidR="002D11AD" w:rsidRPr="00AC01F8" w:rsidRDefault="002D11AD" w:rsidP="002D11AD">
      <w:pPr>
        <w:pStyle w:val="ListParagraph"/>
        <w:ind w:left="180"/>
        <w:rPr>
          <w:rFonts w:ascii="Helvetica" w:hAnsi="Helvetica"/>
          <w:color w:val="FF0000"/>
        </w:rPr>
      </w:pPr>
    </w:p>
    <w:p w14:paraId="292EE0B6" w14:textId="77777777" w:rsidR="002D11AD" w:rsidRPr="00AC01F8" w:rsidRDefault="002D11AD" w:rsidP="002D11AD">
      <w:pPr>
        <w:pStyle w:val="ListParagraph"/>
        <w:ind w:left="180"/>
        <w:rPr>
          <w:rFonts w:ascii="Helvetica" w:hAnsi="Helvetica"/>
          <w:color w:val="FF0000"/>
        </w:rPr>
      </w:pPr>
      <w:r w:rsidRPr="00AC01F8">
        <w:rPr>
          <w:rFonts w:ascii="Helvetica" w:hAnsi="Helvetica"/>
          <w:color w:val="FF0000"/>
        </w:rPr>
        <w:t xml:space="preserve">Name:                   email: </w:t>
      </w:r>
      <w:hyperlink r:id="rId6" w:history="1">
        <w:r w:rsidRPr="00AC01F8">
          <w:rPr>
            <w:rStyle w:val="Hyperlink"/>
            <w:rFonts w:ascii="Helvetica" w:hAnsi="Helvetica"/>
          </w:rPr>
          <w:t xml:space="preserve"> </w:t>
        </w:r>
      </w:hyperlink>
      <w:r w:rsidRPr="00AC01F8">
        <w:rPr>
          <w:rFonts w:ascii="Helvetica" w:hAnsi="Helvetica"/>
          <w:color w:val="FF0000"/>
        </w:rPr>
        <w:t xml:space="preserve"> </w:t>
      </w:r>
    </w:p>
    <w:p w14:paraId="066F782B" w14:textId="77777777" w:rsidR="002D11AD" w:rsidRPr="00AC01F8" w:rsidRDefault="002D11AD" w:rsidP="002D11AD">
      <w:pPr>
        <w:spacing w:line="240" w:lineRule="auto"/>
        <w:rPr>
          <w:rFonts w:ascii="Helvetica" w:hAnsi="Helvetica"/>
          <w:b/>
        </w:rPr>
      </w:pPr>
      <w:r w:rsidRPr="00AC01F8">
        <w:rPr>
          <w:rFonts w:ascii="Helvetica" w:hAnsi="Helvetica"/>
          <w:b/>
        </w:rPr>
        <w:t>QUESTIONS</w:t>
      </w:r>
    </w:p>
    <w:p w14:paraId="7D61B91F" w14:textId="77777777" w:rsidR="002D11AD" w:rsidRPr="00AC01F8" w:rsidRDefault="002D11AD" w:rsidP="002D11AD">
      <w:pPr>
        <w:spacing w:line="240" w:lineRule="auto"/>
        <w:rPr>
          <w:rFonts w:ascii="Helvetica" w:hAnsi="Helvetica"/>
        </w:rPr>
      </w:pPr>
    </w:p>
    <w:p w14:paraId="2907E09C" w14:textId="77777777" w:rsidR="002D11AD" w:rsidRPr="00AC01F8" w:rsidRDefault="002D11AD" w:rsidP="002D11AD">
      <w:pPr>
        <w:spacing w:line="240" w:lineRule="auto"/>
        <w:rPr>
          <w:rFonts w:ascii="Helvetica" w:hAnsi="Helvetica"/>
        </w:rPr>
      </w:pPr>
      <w:r w:rsidRPr="00AC01F8">
        <w:rPr>
          <w:rFonts w:ascii="Helvetica" w:hAnsi="Helvetica"/>
        </w:rPr>
        <w:t xml:space="preserve">The following questions are designed to test the depth to which the student internalized what was read from the text.  They are essay-style questions, which means the student is free to explain his answers in full.   </w:t>
      </w:r>
    </w:p>
    <w:p w14:paraId="2E408E60" w14:textId="77777777" w:rsidR="002D11AD" w:rsidRPr="00AC01F8" w:rsidRDefault="002D11AD" w:rsidP="002D11AD">
      <w:pPr>
        <w:spacing w:line="240" w:lineRule="auto"/>
        <w:rPr>
          <w:rFonts w:ascii="Helvetica" w:hAnsi="Helvetica"/>
        </w:rPr>
      </w:pPr>
    </w:p>
    <w:p w14:paraId="7DA2BA36" w14:textId="77777777" w:rsidR="002D11AD" w:rsidRPr="00AC01F8" w:rsidRDefault="002D11AD" w:rsidP="002D11AD">
      <w:pPr>
        <w:spacing w:line="240" w:lineRule="auto"/>
        <w:rPr>
          <w:rFonts w:ascii="Helvetica" w:hAnsi="Helvetica"/>
        </w:rPr>
      </w:pPr>
      <w:r w:rsidRPr="00AC01F8">
        <w:rPr>
          <w:rFonts w:ascii="Helvetica" w:hAnsi="Helvetica"/>
        </w:rPr>
        <w:t>1.  A Witchdoctor curses you publicly.  Should you fear?  Why or why not?  What has God already said about this in His Word?</w:t>
      </w:r>
    </w:p>
    <w:p w14:paraId="66CE9271" w14:textId="77777777" w:rsidR="002D11AD" w:rsidRPr="00AC01F8" w:rsidRDefault="002D11AD" w:rsidP="002D11AD">
      <w:pPr>
        <w:spacing w:line="240" w:lineRule="auto"/>
        <w:rPr>
          <w:rFonts w:ascii="Helvetica" w:hAnsi="Helvetica"/>
        </w:rPr>
      </w:pPr>
    </w:p>
    <w:p w14:paraId="1DD4D763" w14:textId="77777777" w:rsidR="002D11AD" w:rsidRPr="00AC01F8" w:rsidRDefault="002D11AD" w:rsidP="002D11AD">
      <w:pPr>
        <w:spacing w:line="240" w:lineRule="auto"/>
        <w:rPr>
          <w:rFonts w:ascii="Helvetica" w:hAnsi="Helvetica"/>
        </w:rPr>
      </w:pPr>
    </w:p>
    <w:p w14:paraId="0957BEBE" w14:textId="77777777" w:rsidR="002D11AD" w:rsidRPr="00AC01F8" w:rsidRDefault="002D11AD" w:rsidP="002D11AD">
      <w:pPr>
        <w:spacing w:line="240" w:lineRule="auto"/>
        <w:rPr>
          <w:rFonts w:ascii="Helvetica" w:hAnsi="Helvetica"/>
        </w:rPr>
      </w:pPr>
      <w:r w:rsidRPr="00AC01F8">
        <w:rPr>
          <w:rFonts w:ascii="Helvetica" w:hAnsi="Helvetica"/>
        </w:rPr>
        <w:t>2.  Israel’s strength came from her obedience to God.  Balaam could not directly curse Israel and yet Israel ended up being cursed.  Who cursed her, and how did it happen?  What does that tell you about the decisions and choices you individually must make each day?</w:t>
      </w:r>
    </w:p>
    <w:p w14:paraId="063D4755" w14:textId="77777777" w:rsidR="002D11AD" w:rsidRPr="00AC01F8" w:rsidRDefault="002D11AD" w:rsidP="002D11AD">
      <w:pPr>
        <w:spacing w:line="240" w:lineRule="auto"/>
        <w:rPr>
          <w:rFonts w:ascii="Helvetica" w:hAnsi="Helvetica"/>
        </w:rPr>
      </w:pPr>
    </w:p>
    <w:p w14:paraId="77E64637" w14:textId="77777777" w:rsidR="002D11AD" w:rsidRPr="00AC01F8" w:rsidRDefault="002D11AD" w:rsidP="002D11AD">
      <w:pPr>
        <w:spacing w:line="240" w:lineRule="auto"/>
        <w:rPr>
          <w:rFonts w:ascii="Helvetica" w:hAnsi="Helvetica"/>
        </w:rPr>
      </w:pPr>
    </w:p>
    <w:p w14:paraId="5820B0FA" w14:textId="77777777" w:rsidR="002D11AD" w:rsidRPr="00AC01F8" w:rsidRDefault="002D11AD" w:rsidP="002D11AD">
      <w:pPr>
        <w:spacing w:line="240" w:lineRule="auto"/>
        <w:rPr>
          <w:rFonts w:ascii="Helvetica" w:hAnsi="Helvetica"/>
        </w:rPr>
      </w:pPr>
      <w:r w:rsidRPr="00AC01F8">
        <w:rPr>
          <w:rFonts w:ascii="Helvetica" w:hAnsi="Helvetica"/>
        </w:rPr>
        <w:t>3.    How is meekness the opposite of Balaam’s teachings?  What is the root element of his teachings and how does that cause a nation or an individual to live under a curse?</w:t>
      </w:r>
    </w:p>
    <w:p w14:paraId="7932508A" w14:textId="77777777" w:rsidR="002D11AD" w:rsidRPr="00AC01F8" w:rsidRDefault="002D11AD" w:rsidP="002D11AD">
      <w:pPr>
        <w:spacing w:line="240" w:lineRule="auto"/>
        <w:rPr>
          <w:rFonts w:ascii="Helvetica" w:hAnsi="Helvetica"/>
        </w:rPr>
      </w:pPr>
    </w:p>
    <w:p w14:paraId="1A48C9A7" w14:textId="77777777" w:rsidR="002D11AD" w:rsidRPr="00AC01F8" w:rsidRDefault="002D11AD" w:rsidP="002D11AD">
      <w:pPr>
        <w:spacing w:line="240" w:lineRule="auto"/>
        <w:rPr>
          <w:rFonts w:ascii="Helvetica" w:hAnsi="Helvetica"/>
        </w:rPr>
      </w:pPr>
    </w:p>
    <w:p w14:paraId="756CC788" w14:textId="77777777" w:rsidR="002D11AD" w:rsidRPr="00AC01F8" w:rsidRDefault="002D11AD" w:rsidP="002D11AD">
      <w:pPr>
        <w:spacing w:line="240" w:lineRule="auto"/>
        <w:rPr>
          <w:rFonts w:ascii="Helvetica" w:hAnsi="Helvetica"/>
        </w:rPr>
      </w:pPr>
      <w:r w:rsidRPr="00AC01F8">
        <w:rPr>
          <w:rFonts w:ascii="Helvetica" w:hAnsi="Helvetica"/>
        </w:rPr>
        <w:t>4.  (True/False)  “Meekness is like pleasantness or sophistication; once you decide to become meek, you will be meek.”  Explain why this is true or not true.</w:t>
      </w:r>
    </w:p>
    <w:p w14:paraId="692FB1A0" w14:textId="77777777" w:rsidR="002D11AD" w:rsidRPr="00AC01F8" w:rsidRDefault="002D11AD" w:rsidP="002D11AD">
      <w:pPr>
        <w:spacing w:line="240" w:lineRule="auto"/>
        <w:rPr>
          <w:rFonts w:ascii="Helvetica" w:hAnsi="Helvetica"/>
        </w:rPr>
      </w:pPr>
    </w:p>
    <w:p w14:paraId="65BE45D4" w14:textId="77777777" w:rsidR="002D11AD" w:rsidRPr="00AC01F8" w:rsidRDefault="002D11AD" w:rsidP="002D11AD">
      <w:pPr>
        <w:spacing w:line="240" w:lineRule="auto"/>
        <w:rPr>
          <w:rFonts w:ascii="Helvetica" w:hAnsi="Helvetica"/>
        </w:rPr>
      </w:pPr>
    </w:p>
    <w:p w14:paraId="4F89B5C6" w14:textId="77777777" w:rsidR="002D11AD" w:rsidRPr="00AC01F8" w:rsidRDefault="002D11AD" w:rsidP="002D11AD">
      <w:pPr>
        <w:spacing w:line="240" w:lineRule="auto"/>
        <w:rPr>
          <w:rFonts w:ascii="Helvetica" w:hAnsi="Helvetica"/>
        </w:rPr>
      </w:pPr>
      <w:r w:rsidRPr="00AC01F8">
        <w:rPr>
          <w:rFonts w:ascii="Helvetica" w:hAnsi="Helvetica"/>
        </w:rPr>
        <w:t>5.  Explain how meekness is paradoxical to worldly standards, and how the truth of its beatitude (Matthew 5:5 Blessed are the meek, for they will inherit the earth) will be eventually fulfilled.</w:t>
      </w:r>
    </w:p>
    <w:p w14:paraId="710F4C03" w14:textId="77777777" w:rsidR="00F83065" w:rsidRPr="00AC01F8" w:rsidRDefault="00F83065">
      <w:pPr>
        <w:rPr>
          <w:rFonts w:ascii="Helvetica" w:hAnsi="Helvetica"/>
        </w:rPr>
      </w:pPr>
    </w:p>
    <w:bookmarkEnd w:id="0"/>
    <w:sectPr w:rsidR="00F83065" w:rsidRPr="00AC01F8" w:rsidSect="00D85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System Font Regular">
    <w:panose1 w:val="00000500000000000000"/>
    <w:charset w:val="00"/>
    <w:family w:val="auto"/>
    <w:pitch w:val="variable"/>
    <w:sig w:usb0="2000028F"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AD"/>
    <w:rsid w:val="002D11AD"/>
    <w:rsid w:val="00AC01F8"/>
    <w:rsid w:val="00D60081"/>
    <w:rsid w:val="00F83065"/>
    <w:rsid w:val="00FD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E8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A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next w:val="Normal"/>
    <w:rsid w:val="002D11AD"/>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2D11AD"/>
    <w:rPr>
      <w:color w:val="0000FF" w:themeColor="hyperlink"/>
      <w:u w:val="single"/>
    </w:rPr>
  </w:style>
  <w:style w:type="paragraph" w:styleId="ListParagraph">
    <w:name w:val="List Paragraph"/>
    <w:basedOn w:val="Normal"/>
    <w:uiPriority w:val="34"/>
    <w:qFormat/>
    <w:rsid w:val="002D11AD"/>
    <w:pPr>
      <w:spacing w:after="200" w:line="240" w:lineRule="auto"/>
      <w:ind w:left="720"/>
      <w:contextualSpacing/>
    </w:pPr>
    <w:rPr>
      <w:rFonts w:ascii="System Font Regular" w:eastAsia="ヒラギノ角ゴ Pro W3" w:hAnsi="System Font Regular"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A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next w:val="Normal"/>
    <w:rsid w:val="002D11AD"/>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2D11AD"/>
    <w:rPr>
      <w:color w:val="0000FF" w:themeColor="hyperlink"/>
      <w:u w:val="single"/>
    </w:rPr>
  </w:style>
  <w:style w:type="paragraph" w:styleId="ListParagraph">
    <w:name w:val="List Paragraph"/>
    <w:basedOn w:val="Normal"/>
    <w:uiPriority w:val="34"/>
    <w:qFormat/>
    <w:rsid w:val="002D11AD"/>
    <w:pPr>
      <w:spacing w:after="200" w:line="240" w:lineRule="auto"/>
      <w:ind w:left="720"/>
      <w:contextualSpacing/>
    </w:pPr>
    <w:rPr>
      <w:rFonts w:ascii="System Font Regular" w:eastAsia="ヒラギノ角ゴ Pro W3" w:hAnsi="System Font Regular"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vauch@prayerhouseag.org" TargetMode="External"/><Relationship Id="rId6" Type="http://schemas.openxmlformats.org/officeDocument/2006/relationships/hyperlink" Target="mailto:revauch@prayerhousea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Macintosh Word</Application>
  <DocSecurity>0</DocSecurity>
  <Lines>10</Lines>
  <Paragraphs>2</Paragraphs>
  <ScaleCrop>false</ScaleCrop>
  <Company>Prayer House</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Darlene Jung</cp:lastModifiedBy>
  <cp:revision>3</cp:revision>
  <dcterms:created xsi:type="dcterms:W3CDTF">2015-10-23T02:44:00Z</dcterms:created>
  <dcterms:modified xsi:type="dcterms:W3CDTF">2016-06-08T16:52:00Z</dcterms:modified>
</cp:coreProperties>
</file>